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98B" w:rsidRDefault="00DE698B" w:rsidP="00DE698B">
      <w:pPr>
        <w:pStyle w:val="Ttulo1"/>
      </w:pPr>
      <w:r>
        <w:t>COMISSÃO GERAL DE PARECERES</w:t>
      </w:r>
    </w:p>
    <w:p w:rsidR="00DE698B" w:rsidRDefault="00DE698B" w:rsidP="00DE698B">
      <w:pPr>
        <w:jc w:val="center"/>
      </w:pPr>
    </w:p>
    <w:p w:rsidR="00DE698B" w:rsidRDefault="00DE698B" w:rsidP="00DE698B">
      <w:pPr>
        <w:spacing w:line="480" w:lineRule="auto"/>
        <w:jc w:val="both"/>
      </w:pPr>
      <w:r>
        <w:t xml:space="preserve">PARECER N° </w:t>
      </w:r>
      <w:r>
        <w:rPr>
          <w:b/>
        </w:rPr>
        <w:t>025/2003</w:t>
      </w:r>
    </w:p>
    <w:p w:rsidR="00DE698B" w:rsidRDefault="00DE698B" w:rsidP="00DE698B">
      <w:pPr>
        <w:spacing w:line="360" w:lineRule="auto"/>
        <w:jc w:val="both"/>
      </w:pPr>
      <w:r>
        <w:t xml:space="preserve">Projeto de Lei Legislativo </w:t>
      </w:r>
      <w:r>
        <w:rPr>
          <w:b/>
        </w:rPr>
        <w:t>N°002/2003</w:t>
      </w:r>
    </w:p>
    <w:p w:rsidR="00DE698B" w:rsidRDefault="00DE698B" w:rsidP="00DE698B">
      <w:pPr>
        <w:jc w:val="both"/>
      </w:pPr>
    </w:p>
    <w:p w:rsidR="00DE698B" w:rsidRDefault="00DE698B" w:rsidP="00DE698B">
      <w:pPr>
        <w:jc w:val="both"/>
      </w:pPr>
      <w:r>
        <w:t xml:space="preserve">ORIGEM: </w:t>
      </w:r>
      <w:r>
        <w:rPr>
          <w:b/>
        </w:rPr>
        <w:t>Poder Legislativo</w:t>
      </w:r>
    </w:p>
    <w:p w:rsidR="00DE698B" w:rsidRDefault="00DE698B" w:rsidP="00DE698B">
      <w:pPr>
        <w:spacing w:line="360" w:lineRule="auto"/>
        <w:jc w:val="both"/>
      </w:pPr>
      <w:r>
        <w:t xml:space="preserve"> </w:t>
      </w:r>
    </w:p>
    <w:p w:rsidR="00DE698B" w:rsidRDefault="00DE698B" w:rsidP="00DE698B">
      <w:pPr>
        <w:spacing w:line="360" w:lineRule="auto"/>
        <w:jc w:val="both"/>
      </w:pPr>
      <w:r>
        <w:t xml:space="preserve"> OBJETO: </w:t>
      </w:r>
      <w:r>
        <w:rPr>
          <w:b/>
        </w:rPr>
        <w:t>"Reajusta os subsídios do Prefeito, Vice-Prefeito e Secretários Municipais do Município de Presidente Lucena-RS.</w:t>
      </w:r>
      <w:proofErr w:type="gramStart"/>
      <w:r>
        <w:rPr>
          <w:b/>
        </w:rPr>
        <w:t>"</w:t>
      </w:r>
      <w:proofErr w:type="gramEnd"/>
    </w:p>
    <w:p w:rsidR="00DE698B" w:rsidRDefault="00DE698B" w:rsidP="00DE698B">
      <w:pPr>
        <w:jc w:val="both"/>
      </w:pPr>
    </w:p>
    <w:p w:rsidR="00DE698B" w:rsidRDefault="00DE698B" w:rsidP="00DE698B">
      <w:pPr>
        <w:tabs>
          <w:tab w:val="left" w:pos="5670"/>
        </w:tabs>
        <w:jc w:val="both"/>
      </w:pPr>
      <w:r>
        <w:t>Recebido em: 09/07/2003</w:t>
      </w:r>
      <w:r>
        <w:tab/>
        <w:t>Encaminhado em: 16/07/2003</w:t>
      </w:r>
    </w:p>
    <w:p w:rsidR="00DE698B" w:rsidRDefault="00DE698B" w:rsidP="00DE698B">
      <w:pPr>
        <w:tabs>
          <w:tab w:val="left" w:pos="5670"/>
        </w:tabs>
        <w:spacing w:line="360" w:lineRule="auto"/>
        <w:jc w:val="both"/>
      </w:pPr>
    </w:p>
    <w:p w:rsidR="00DE698B" w:rsidRDefault="00DE698B" w:rsidP="00DE698B">
      <w:pPr>
        <w:tabs>
          <w:tab w:val="left" w:pos="2268"/>
          <w:tab w:val="left" w:pos="5670"/>
          <w:tab w:val="left" w:pos="5954"/>
        </w:tabs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3489960</wp:posOffset>
                </wp:positionH>
                <wp:positionV relativeFrom="paragraph">
                  <wp:posOffset>9525</wp:posOffset>
                </wp:positionV>
                <wp:extent cx="183515" cy="183515"/>
                <wp:effectExtent l="8890" t="7620" r="7620" b="8890"/>
                <wp:wrapNone/>
                <wp:docPr id="8" name="Retâ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35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8" o:spid="_x0000_s1026" style="position:absolute;margin-left:274.8pt;margin-top:.75pt;width:14.45pt;height:14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" o:allowincell="f" fill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1112520</wp:posOffset>
                </wp:positionH>
                <wp:positionV relativeFrom="paragraph">
                  <wp:posOffset>9525</wp:posOffset>
                </wp:positionV>
                <wp:extent cx="183515" cy="183515"/>
                <wp:effectExtent l="12700" t="7620" r="13335" b="8890"/>
                <wp:wrapNone/>
                <wp:docPr id="7" name="Retâ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35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7" o:spid="_x0000_s1026" style="position:absolute;margin-left:87.6pt;margin-top:.75pt;width:14.45pt;height:14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" o:allowincell="f" filled="f" strokeweight="1pt"/>
            </w:pict>
          </mc:Fallback>
        </mc:AlternateContent>
      </w:r>
      <w:r>
        <w:t>PARECER:</w:t>
      </w:r>
      <w:proofErr w:type="gramStart"/>
      <w:r>
        <w:t xml:space="preserve">  </w:t>
      </w:r>
      <w:proofErr w:type="gramEnd"/>
      <w:r>
        <w:tab/>
        <w:t xml:space="preserve">Aprovado   </w:t>
      </w:r>
      <w:r>
        <w:tab/>
      </w:r>
      <w:r>
        <w:tab/>
        <w:t xml:space="preserve">Rejeitado     </w:t>
      </w:r>
    </w:p>
    <w:p w:rsidR="00DE698B" w:rsidRDefault="00DE698B" w:rsidP="00DE698B">
      <w:pPr>
        <w:tabs>
          <w:tab w:val="left" w:pos="567"/>
          <w:tab w:val="left" w:pos="1276"/>
          <w:tab w:val="left" w:pos="5670"/>
        </w:tabs>
        <w:spacing w:line="360" w:lineRule="auto"/>
        <w:jc w:val="both"/>
      </w:pPr>
    </w:p>
    <w:p w:rsidR="00DE698B" w:rsidRDefault="00DE698B" w:rsidP="00DE698B">
      <w:pPr>
        <w:pStyle w:val="Corpodetexto"/>
        <w:tabs>
          <w:tab w:val="clear" w:pos="567"/>
          <w:tab w:val="clear" w:pos="1276"/>
          <w:tab w:val="clear" w:pos="5670"/>
        </w:tabs>
      </w:pPr>
      <w:r>
        <w:tab/>
        <w:t xml:space="preserve">Somos de parecer favorável, considerando que, nos moldes do reajuste concedido aos servidores públicos, o reajuste proposto destina-se para a reposição das perdas do poder aquisitivo da moeda, provenientes da inflação dos últimos meses. Por outro lado, atende as disposições constitucionais e da Lei de Responsabilidade Fiscal. </w:t>
      </w:r>
    </w:p>
    <w:p w:rsidR="00DE698B" w:rsidRDefault="00DE698B" w:rsidP="00DE698B">
      <w:pPr>
        <w:tabs>
          <w:tab w:val="left" w:pos="567"/>
          <w:tab w:val="left" w:pos="1276"/>
          <w:tab w:val="left" w:pos="5670"/>
        </w:tabs>
        <w:jc w:val="both"/>
      </w:pPr>
    </w:p>
    <w:p w:rsidR="00DE698B" w:rsidRDefault="00DE698B" w:rsidP="00DE698B">
      <w:pPr>
        <w:tabs>
          <w:tab w:val="left" w:pos="567"/>
          <w:tab w:val="left" w:pos="1276"/>
          <w:tab w:val="left" w:pos="5670"/>
        </w:tabs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2849880</wp:posOffset>
                </wp:positionH>
                <wp:positionV relativeFrom="paragraph">
                  <wp:posOffset>24765</wp:posOffset>
                </wp:positionV>
                <wp:extent cx="183515" cy="183515"/>
                <wp:effectExtent l="6985" t="14605" r="9525" b="11430"/>
                <wp:wrapNone/>
                <wp:docPr id="6" name="Retâ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35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6" o:spid="_x0000_s1026" style="position:absolute;margin-left:224.4pt;margin-top:1.95pt;width:14.45pt;height:14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" o:allowincell="f" filled="f" strokeweight="1pt"/>
            </w:pict>
          </mc:Fallback>
        </mc:AlternateContent>
      </w:r>
      <w:r>
        <w:t xml:space="preserve">         Luiz José Spaniol </w:t>
      </w:r>
      <w:r>
        <w:rPr>
          <w:position w:val="20"/>
        </w:rPr>
        <w:t xml:space="preserve">                                           Favorável</w:t>
      </w:r>
    </w:p>
    <w:p w:rsidR="00DE698B" w:rsidRDefault="00DE698B" w:rsidP="00DE698B">
      <w:pPr>
        <w:tabs>
          <w:tab w:val="left" w:pos="4962"/>
          <w:tab w:val="left" w:pos="5670"/>
        </w:tabs>
        <w:spacing w:line="48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2849880</wp:posOffset>
                </wp:positionH>
                <wp:positionV relativeFrom="paragraph">
                  <wp:posOffset>3175</wp:posOffset>
                </wp:positionV>
                <wp:extent cx="183515" cy="183515"/>
                <wp:effectExtent l="6985" t="13335" r="9525" b="12700"/>
                <wp:wrapNone/>
                <wp:docPr id="5" name="Retâ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35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5" o:spid="_x0000_s1026" style="position:absolute;margin-left:224.4pt;margin-top:.25pt;width:14.45pt;height:14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" o:allowincell="f" filled="f" strokeweight="1pt"/>
            </w:pict>
          </mc:Fallback>
        </mc:AlternateContent>
      </w:r>
      <w:r>
        <w:t xml:space="preserve">                Presidente     </w:t>
      </w:r>
      <w:r>
        <w:tab/>
        <w:t>Contra</w:t>
      </w:r>
    </w:p>
    <w:p w:rsidR="00DE698B" w:rsidRDefault="00DE698B" w:rsidP="00DE698B">
      <w:pPr>
        <w:tabs>
          <w:tab w:val="left" w:pos="5670"/>
        </w:tabs>
        <w:spacing w:line="480" w:lineRule="auto"/>
        <w:jc w:val="both"/>
      </w:pPr>
    </w:p>
    <w:p w:rsidR="00DE698B" w:rsidRDefault="00DE698B" w:rsidP="00DE698B">
      <w:pPr>
        <w:tabs>
          <w:tab w:val="left" w:pos="4962"/>
          <w:tab w:val="left" w:pos="5670"/>
        </w:tabs>
        <w:jc w:val="both"/>
      </w:pPr>
      <w:r>
        <w:t xml:space="preserve">         Airton José Weber</w:t>
      </w:r>
      <w:r>
        <w:rPr>
          <w:noProof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2849880</wp:posOffset>
                </wp:positionH>
                <wp:positionV relativeFrom="paragraph">
                  <wp:posOffset>12700</wp:posOffset>
                </wp:positionV>
                <wp:extent cx="183515" cy="183515"/>
                <wp:effectExtent l="6985" t="8890" r="9525" b="7620"/>
                <wp:wrapNone/>
                <wp:docPr id="4" name="Retâ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35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4" o:spid="_x0000_s1026" style="position:absolute;margin-left:224.4pt;margin-top:1pt;width:14.45pt;height:14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" o:allowincell="f" filled="f" strokeweight="1pt"/>
            </w:pict>
          </mc:Fallback>
        </mc:AlternateContent>
      </w:r>
      <w:r>
        <w:tab/>
      </w:r>
      <w:r>
        <w:rPr>
          <w:position w:val="20"/>
        </w:rPr>
        <w:t>Favorável</w:t>
      </w:r>
    </w:p>
    <w:p w:rsidR="00DE698B" w:rsidRDefault="00DE698B" w:rsidP="00DE698B">
      <w:pPr>
        <w:tabs>
          <w:tab w:val="left" w:pos="4962"/>
          <w:tab w:val="left" w:pos="5670"/>
        </w:tabs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2849880</wp:posOffset>
                </wp:positionH>
                <wp:positionV relativeFrom="paragraph">
                  <wp:posOffset>3175</wp:posOffset>
                </wp:positionV>
                <wp:extent cx="183515" cy="183515"/>
                <wp:effectExtent l="6985" t="10160" r="9525" b="6350"/>
                <wp:wrapNone/>
                <wp:docPr id="3" name="Retâ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35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3" o:spid="_x0000_s1026" style="position:absolute;margin-left:224.4pt;margin-top:.25pt;width:14.45pt;height:14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" o:allowincell="f" filled="f" strokeweight="1pt"/>
            </w:pict>
          </mc:Fallback>
        </mc:AlternateContent>
      </w:r>
      <w:r>
        <w:t xml:space="preserve">           Vice-Presidente </w:t>
      </w:r>
      <w:r>
        <w:tab/>
        <w:t>Contra</w:t>
      </w:r>
    </w:p>
    <w:p w:rsidR="00DE698B" w:rsidRDefault="00DE698B" w:rsidP="00DE698B"/>
    <w:p w:rsidR="00DE698B" w:rsidRDefault="00DE698B" w:rsidP="00DE698B">
      <w:pPr>
        <w:spacing w:line="48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>
                <wp:simplePos x="0" y="0"/>
                <wp:positionH relativeFrom="column">
                  <wp:posOffset>2849880</wp:posOffset>
                </wp:positionH>
                <wp:positionV relativeFrom="paragraph">
                  <wp:posOffset>342265</wp:posOffset>
                </wp:positionV>
                <wp:extent cx="183515" cy="183515"/>
                <wp:effectExtent l="6985" t="13970" r="9525" b="12065"/>
                <wp:wrapNone/>
                <wp:docPr id="2" name="Retâ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35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2" o:spid="_x0000_s1026" style="position:absolute;margin-left:224.4pt;margin-top:26.95pt;width:14.45pt;height:14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" o:allowincell="f" filled="f" strokeweight="1pt"/>
            </w:pict>
          </mc:Fallback>
        </mc:AlternateContent>
      </w:r>
    </w:p>
    <w:p w:rsidR="00DE698B" w:rsidRDefault="00DE698B" w:rsidP="00DE698B">
      <w:pPr>
        <w:tabs>
          <w:tab w:val="left" w:pos="4962"/>
          <w:tab w:val="left" w:pos="5670"/>
        </w:tabs>
        <w:jc w:val="both"/>
      </w:pPr>
      <w:r>
        <w:t xml:space="preserve">       Ricardo </w:t>
      </w:r>
      <w:proofErr w:type="spellStart"/>
      <w:r>
        <w:t>Trierweiler</w:t>
      </w:r>
      <w:proofErr w:type="spellEnd"/>
      <w:r>
        <w:tab/>
      </w:r>
      <w:r>
        <w:rPr>
          <w:position w:val="20"/>
        </w:rPr>
        <w:t>Favorável</w:t>
      </w:r>
    </w:p>
    <w:p w:rsidR="00DE698B" w:rsidRDefault="00DE698B" w:rsidP="00DE698B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2849880</wp:posOffset>
                </wp:positionH>
                <wp:positionV relativeFrom="paragraph">
                  <wp:posOffset>3175</wp:posOffset>
                </wp:positionV>
                <wp:extent cx="183515" cy="183515"/>
                <wp:effectExtent l="6985" t="7620" r="9525" b="8890"/>
                <wp:wrapNone/>
                <wp:docPr id="1" name="Retâ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35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1" o:spid="_x0000_s1026" style="position:absolute;margin-left:224.4pt;margin-top:.25pt;width:14.45pt;height:14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" o:allowincell="f" filled="f" strokeweight="1pt"/>
            </w:pict>
          </mc:Fallback>
        </mc:AlternateContent>
      </w:r>
      <w:r>
        <w:t xml:space="preserve">                 Relator</w:t>
      </w:r>
      <w:proofErr w:type="gramStart"/>
      <w:r>
        <w:t xml:space="preserve">   </w:t>
      </w:r>
      <w:proofErr w:type="gramEnd"/>
      <w:r>
        <w:tab/>
      </w:r>
      <w:r>
        <w:tab/>
      </w:r>
      <w:r>
        <w:tab/>
      </w:r>
      <w:r>
        <w:tab/>
        <w:t xml:space="preserve">           Contra</w:t>
      </w:r>
    </w:p>
    <w:p w:rsidR="00DE698B" w:rsidRDefault="00DE698B" w:rsidP="00DE698B">
      <w:pPr>
        <w:jc w:val="both"/>
      </w:pPr>
    </w:p>
    <w:p w:rsidR="00DE698B" w:rsidRDefault="00DE698B" w:rsidP="00DE698B">
      <w:pPr>
        <w:jc w:val="both"/>
      </w:pPr>
    </w:p>
    <w:p w:rsidR="00FC63CD" w:rsidRDefault="00FC63CD">
      <w:bookmarkStart w:id="0" w:name="_GoBack"/>
      <w:bookmarkEnd w:id="0"/>
    </w:p>
    <w:sectPr w:rsidR="00FC63CD" w:rsidSect="00B57397">
      <w:pgSz w:w="11907" w:h="16840" w:code="9"/>
      <w:pgMar w:top="3402" w:right="1021" w:bottom="851" w:left="1134" w:header="0" w:footer="0" w:gutter="0"/>
      <w:paperSrc w:other="258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98B"/>
    <w:rsid w:val="009B00D0"/>
    <w:rsid w:val="00B57397"/>
    <w:rsid w:val="00DE698B"/>
    <w:rsid w:val="00FC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98B"/>
    <w:pPr>
      <w:spacing w:after="0" w:line="240" w:lineRule="auto"/>
    </w:pPr>
    <w:rPr>
      <w:rFonts w:eastAsia="Times New Roman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E698B"/>
    <w:pPr>
      <w:keepNext/>
      <w:jc w:val="center"/>
      <w:outlineLvl w:val="0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E698B"/>
    <w:rPr>
      <w:rFonts w:eastAsia="Times New Roman"/>
      <w:b/>
      <w:szCs w:val="20"/>
      <w:lang w:eastAsia="pt-BR"/>
    </w:rPr>
  </w:style>
  <w:style w:type="paragraph" w:styleId="Corpodetexto">
    <w:name w:val="Body Text"/>
    <w:basedOn w:val="Normal"/>
    <w:link w:val="CorpodetextoChar"/>
    <w:semiHidden/>
    <w:rsid w:val="00DE698B"/>
    <w:pPr>
      <w:tabs>
        <w:tab w:val="left" w:pos="567"/>
        <w:tab w:val="left" w:pos="1276"/>
        <w:tab w:val="left" w:pos="5670"/>
      </w:tabs>
      <w:spacing w:line="480" w:lineRule="auto"/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DE698B"/>
    <w:rPr>
      <w:rFonts w:eastAsia="Times New Roman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98B"/>
    <w:pPr>
      <w:spacing w:after="0" w:line="240" w:lineRule="auto"/>
    </w:pPr>
    <w:rPr>
      <w:rFonts w:eastAsia="Times New Roman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E698B"/>
    <w:pPr>
      <w:keepNext/>
      <w:jc w:val="center"/>
      <w:outlineLvl w:val="0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E698B"/>
    <w:rPr>
      <w:rFonts w:eastAsia="Times New Roman"/>
      <w:b/>
      <w:szCs w:val="20"/>
      <w:lang w:eastAsia="pt-BR"/>
    </w:rPr>
  </w:style>
  <w:style w:type="paragraph" w:styleId="Corpodetexto">
    <w:name w:val="Body Text"/>
    <w:basedOn w:val="Normal"/>
    <w:link w:val="CorpodetextoChar"/>
    <w:semiHidden/>
    <w:rsid w:val="00DE698B"/>
    <w:pPr>
      <w:tabs>
        <w:tab w:val="left" w:pos="567"/>
        <w:tab w:val="left" w:pos="1276"/>
        <w:tab w:val="left" w:pos="5670"/>
      </w:tabs>
      <w:spacing w:line="480" w:lineRule="auto"/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DE698B"/>
    <w:rPr>
      <w:rFonts w:eastAsia="Times New Roman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806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1</cp:revision>
  <dcterms:created xsi:type="dcterms:W3CDTF">2016-04-27T20:21:00Z</dcterms:created>
  <dcterms:modified xsi:type="dcterms:W3CDTF">2016-04-27T20:22:00Z</dcterms:modified>
</cp:coreProperties>
</file>